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760B" w14:textId="77777777" w:rsidR="00B7147E" w:rsidRPr="003E0796" w:rsidRDefault="00B7147E" w:rsidP="00B7147E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E0796">
        <w:rPr>
          <w:rFonts w:ascii="Arial" w:hAnsi="Arial" w:cs="Arial"/>
          <w:b/>
          <w:sz w:val="24"/>
          <w:szCs w:val="24"/>
          <w:u w:val="single"/>
        </w:rPr>
        <w:t>POSITION SUMMARY:</w:t>
      </w:r>
    </w:p>
    <w:p w14:paraId="4C8CDF1C" w14:textId="4B3E54BB" w:rsidR="00B7147E" w:rsidRDefault="00B7147E" w:rsidP="00B7147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 xml:space="preserve">The </w:t>
      </w:r>
      <w:r w:rsidR="00B714F6">
        <w:rPr>
          <w:rFonts w:ascii="Arial" w:hAnsi="Arial" w:cs="Arial"/>
          <w:sz w:val="24"/>
          <w:szCs w:val="24"/>
        </w:rPr>
        <w:t>Environment</w:t>
      </w:r>
      <w:r w:rsidR="00EE546F">
        <w:rPr>
          <w:rFonts w:ascii="Arial" w:hAnsi="Arial" w:cs="Arial"/>
          <w:sz w:val="24"/>
          <w:szCs w:val="24"/>
        </w:rPr>
        <w:t>al</w:t>
      </w:r>
      <w:r w:rsidR="00B714F6">
        <w:rPr>
          <w:rFonts w:ascii="Arial" w:hAnsi="Arial" w:cs="Arial"/>
          <w:sz w:val="24"/>
          <w:szCs w:val="24"/>
        </w:rPr>
        <w:t xml:space="preserve"> Services Tech</w:t>
      </w:r>
      <w:r w:rsidRPr="003E0796">
        <w:rPr>
          <w:rFonts w:ascii="Arial" w:hAnsi="Arial" w:cs="Arial"/>
          <w:sz w:val="24"/>
          <w:szCs w:val="24"/>
        </w:rPr>
        <w:t xml:space="preserve"> is responsible for </w:t>
      </w:r>
      <w:r w:rsidR="00FF5408">
        <w:rPr>
          <w:rFonts w:ascii="Arial" w:hAnsi="Arial" w:cs="Arial"/>
          <w:sz w:val="24"/>
          <w:szCs w:val="24"/>
        </w:rPr>
        <w:t xml:space="preserve">maintaining clean and healthy buildings and residences at Day Spring. This position will provide </w:t>
      </w:r>
      <w:r w:rsidRPr="003E0796">
        <w:rPr>
          <w:rFonts w:ascii="Arial" w:hAnsi="Arial" w:cs="Arial"/>
          <w:sz w:val="24"/>
          <w:szCs w:val="24"/>
        </w:rPr>
        <w:t xml:space="preserve">general </w:t>
      </w:r>
      <w:r w:rsidR="00FF5408">
        <w:rPr>
          <w:rFonts w:ascii="Arial" w:hAnsi="Arial" w:cs="Arial"/>
          <w:sz w:val="24"/>
          <w:szCs w:val="24"/>
        </w:rPr>
        <w:t xml:space="preserve">household </w:t>
      </w:r>
      <w:r w:rsidR="00B714F6">
        <w:rPr>
          <w:rFonts w:ascii="Arial" w:hAnsi="Arial" w:cs="Arial"/>
          <w:sz w:val="24"/>
          <w:szCs w:val="24"/>
        </w:rPr>
        <w:t xml:space="preserve">cleaning </w:t>
      </w:r>
      <w:r w:rsidRPr="003E0796">
        <w:rPr>
          <w:rFonts w:ascii="Arial" w:hAnsi="Arial" w:cs="Arial"/>
          <w:sz w:val="24"/>
          <w:szCs w:val="24"/>
        </w:rPr>
        <w:t>tasks</w:t>
      </w:r>
      <w:r w:rsidR="00094799">
        <w:rPr>
          <w:rFonts w:ascii="Arial" w:hAnsi="Arial" w:cs="Arial"/>
          <w:sz w:val="24"/>
          <w:szCs w:val="24"/>
        </w:rPr>
        <w:t xml:space="preserve"> at </w:t>
      </w:r>
      <w:r w:rsidR="00FF5408">
        <w:rPr>
          <w:rFonts w:ascii="Arial" w:hAnsi="Arial" w:cs="Arial"/>
          <w:sz w:val="24"/>
          <w:szCs w:val="24"/>
        </w:rPr>
        <w:t>each of our seven facilities, detailed below, on a weekly basis</w:t>
      </w:r>
      <w:r w:rsidR="00E3625F">
        <w:rPr>
          <w:rFonts w:ascii="Arial" w:hAnsi="Arial" w:cs="Arial"/>
          <w:sz w:val="24"/>
          <w:szCs w:val="24"/>
        </w:rPr>
        <w:t xml:space="preserve">. </w:t>
      </w:r>
      <w:r w:rsidRPr="003E0796">
        <w:rPr>
          <w:rFonts w:ascii="Arial" w:hAnsi="Arial" w:cs="Arial"/>
          <w:sz w:val="24"/>
          <w:szCs w:val="24"/>
        </w:rPr>
        <w:t xml:space="preserve">The </w:t>
      </w:r>
      <w:r w:rsidR="00094799">
        <w:rPr>
          <w:rFonts w:ascii="Arial" w:hAnsi="Arial" w:cs="Arial"/>
          <w:sz w:val="24"/>
          <w:szCs w:val="24"/>
        </w:rPr>
        <w:t>Environment</w:t>
      </w:r>
      <w:r w:rsidR="00EE546F">
        <w:rPr>
          <w:rFonts w:ascii="Arial" w:hAnsi="Arial" w:cs="Arial"/>
          <w:sz w:val="24"/>
          <w:szCs w:val="24"/>
        </w:rPr>
        <w:t>al Services Tech</w:t>
      </w:r>
      <w:r w:rsidRPr="003E0796">
        <w:rPr>
          <w:rFonts w:ascii="Arial" w:hAnsi="Arial" w:cs="Arial"/>
          <w:sz w:val="24"/>
          <w:szCs w:val="24"/>
        </w:rPr>
        <w:t xml:space="preserve"> is</w:t>
      </w:r>
      <w:r w:rsidR="008913DC">
        <w:rPr>
          <w:rFonts w:ascii="Arial" w:hAnsi="Arial" w:cs="Arial"/>
          <w:sz w:val="24"/>
          <w:szCs w:val="24"/>
        </w:rPr>
        <w:t xml:space="preserve"> </w:t>
      </w:r>
      <w:r w:rsidR="000359A3">
        <w:rPr>
          <w:rFonts w:ascii="Arial" w:hAnsi="Arial" w:cs="Arial"/>
          <w:sz w:val="24"/>
          <w:szCs w:val="24"/>
        </w:rPr>
        <w:t>an</w:t>
      </w:r>
      <w:r w:rsidR="008913DC">
        <w:rPr>
          <w:rFonts w:ascii="Arial" w:hAnsi="Arial" w:cs="Arial"/>
          <w:sz w:val="24"/>
          <w:szCs w:val="24"/>
        </w:rPr>
        <w:t xml:space="preserve"> hourly</w:t>
      </w:r>
      <w:r>
        <w:rPr>
          <w:rFonts w:ascii="Arial" w:hAnsi="Arial" w:cs="Arial"/>
          <w:sz w:val="24"/>
          <w:szCs w:val="24"/>
        </w:rPr>
        <w:t xml:space="preserve"> </w:t>
      </w:r>
      <w:r w:rsidR="00EE546F">
        <w:rPr>
          <w:rFonts w:ascii="Arial" w:hAnsi="Arial" w:cs="Arial"/>
          <w:sz w:val="24"/>
          <w:szCs w:val="24"/>
        </w:rPr>
        <w:t xml:space="preserve">part-time </w:t>
      </w:r>
      <w:r>
        <w:rPr>
          <w:rFonts w:ascii="Arial" w:hAnsi="Arial" w:cs="Arial"/>
          <w:sz w:val="24"/>
          <w:szCs w:val="24"/>
        </w:rPr>
        <w:t>position</w:t>
      </w:r>
      <w:r w:rsidR="00BE68EB">
        <w:rPr>
          <w:rFonts w:ascii="Arial" w:hAnsi="Arial" w:cs="Arial"/>
          <w:sz w:val="24"/>
          <w:szCs w:val="24"/>
        </w:rPr>
        <w:t xml:space="preserve"> </w:t>
      </w:r>
      <w:r w:rsidR="00FF5408">
        <w:rPr>
          <w:rFonts w:ascii="Arial" w:hAnsi="Arial" w:cs="Arial"/>
          <w:sz w:val="24"/>
          <w:szCs w:val="24"/>
        </w:rPr>
        <w:t xml:space="preserve">and will provide janitorial services up to 24 hours per week. The Environmental Services Tech is </w:t>
      </w:r>
      <w:r w:rsidR="00BE68EB">
        <w:rPr>
          <w:rFonts w:ascii="Arial" w:hAnsi="Arial" w:cs="Arial"/>
          <w:sz w:val="24"/>
          <w:szCs w:val="24"/>
        </w:rPr>
        <w:t>supervised by</w:t>
      </w:r>
      <w:r w:rsidRPr="003E0796">
        <w:rPr>
          <w:rFonts w:ascii="Arial" w:hAnsi="Arial" w:cs="Arial"/>
          <w:sz w:val="24"/>
          <w:szCs w:val="24"/>
        </w:rPr>
        <w:t xml:space="preserve"> the </w:t>
      </w:r>
      <w:r w:rsidR="00EE546F">
        <w:rPr>
          <w:rFonts w:ascii="Arial" w:hAnsi="Arial" w:cs="Arial"/>
          <w:sz w:val="24"/>
          <w:szCs w:val="24"/>
        </w:rPr>
        <w:t>Operations Manage</w:t>
      </w:r>
      <w:r w:rsidR="00FF5408">
        <w:rPr>
          <w:rFonts w:ascii="Arial" w:hAnsi="Arial" w:cs="Arial"/>
          <w:sz w:val="24"/>
          <w:szCs w:val="24"/>
        </w:rPr>
        <w:t>r. Day Spring furnishes all equipment and cleaning products.</w:t>
      </w:r>
    </w:p>
    <w:p w14:paraId="2860C9F1" w14:textId="77777777" w:rsidR="0036349B" w:rsidRPr="003E0796" w:rsidRDefault="0036349B" w:rsidP="00B7147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35812C2" w14:textId="77777777" w:rsidR="003E0796" w:rsidRPr="003E0796" w:rsidRDefault="003E0796" w:rsidP="003E079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E0796">
        <w:rPr>
          <w:rFonts w:ascii="Arial" w:hAnsi="Arial" w:cs="Arial"/>
          <w:b/>
          <w:sz w:val="24"/>
          <w:szCs w:val="24"/>
          <w:u w:val="single"/>
        </w:rPr>
        <w:t>QUALIFICATIONS:</w:t>
      </w:r>
    </w:p>
    <w:p w14:paraId="74D4714B" w14:textId="77777777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At least 21 years of age</w:t>
      </w:r>
    </w:p>
    <w:p w14:paraId="6B0088DF" w14:textId="22B9D88E" w:rsidR="003E0796" w:rsidRPr="003E0796" w:rsidRDefault="00CD015A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in housekeeping</w:t>
      </w:r>
      <w:r w:rsidR="003E7CCC">
        <w:rPr>
          <w:rFonts w:ascii="Arial" w:hAnsi="Arial" w:cs="Arial"/>
          <w:sz w:val="24"/>
          <w:szCs w:val="24"/>
        </w:rPr>
        <w:t xml:space="preserve"> or janitorial/custodial work</w:t>
      </w:r>
      <w:r w:rsidR="00FF5408">
        <w:rPr>
          <w:rFonts w:ascii="Arial" w:hAnsi="Arial" w:cs="Arial"/>
          <w:sz w:val="24"/>
          <w:szCs w:val="24"/>
        </w:rPr>
        <w:t xml:space="preserve"> with references</w:t>
      </w:r>
    </w:p>
    <w:p w14:paraId="0E8FB579" w14:textId="77777777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 xml:space="preserve">Must be able to work independently, take initiative, and be </w:t>
      </w:r>
      <w:proofErr w:type="gramStart"/>
      <w:r w:rsidRPr="003E0796">
        <w:rPr>
          <w:rFonts w:ascii="Arial" w:hAnsi="Arial" w:cs="Arial"/>
          <w:sz w:val="24"/>
          <w:szCs w:val="24"/>
        </w:rPr>
        <w:t>self-motivated</w:t>
      </w:r>
      <w:proofErr w:type="gramEnd"/>
    </w:p>
    <w:p w14:paraId="3A318A25" w14:textId="4EB592C1" w:rsid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 xml:space="preserve">Valid driver’s license </w:t>
      </w:r>
      <w:proofErr w:type="gramStart"/>
      <w:r w:rsidRPr="003E0796">
        <w:rPr>
          <w:rFonts w:ascii="Arial" w:hAnsi="Arial" w:cs="Arial"/>
          <w:sz w:val="24"/>
          <w:szCs w:val="24"/>
        </w:rPr>
        <w:t>required</w:t>
      </w:r>
      <w:proofErr w:type="gramEnd"/>
    </w:p>
    <w:p w14:paraId="26CBE7C8" w14:textId="5A794E19" w:rsidR="00FF5408" w:rsidRPr="003E0796" w:rsidRDefault="00FF5408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Background check </w:t>
      </w:r>
      <w:proofErr w:type="gramStart"/>
      <w:r>
        <w:rPr>
          <w:rFonts w:ascii="Arial" w:hAnsi="Arial" w:cs="Arial"/>
          <w:sz w:val="24"/>
          <w:szCs w:val="24"/>
        </w:rPr>
        <w:t>required</w:t>
      </w:r>
      <w:proofErr w:type="gramEnd"/>
    </w:p>
    <w:p w14:paraId="198D8735" w14:textId="6EB5F164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Good communication</w:t>
      </w:r>
      <w:r w:rsidR="003E7CCC">
        <w:rPr>
          <w:rFonts w:ascii="Arial" w:hAnsi="Arial" w:cs="Arial"/>
          <w:sz w:val="24"/>
          <w:szCs w:val="24"/>
        </w:rPr>
        <w:t xml:space="preserve"> (written and verbal) </w:t>
      </w:r>
      <w:proofErr w:type="gramStart"/>
      <w:r w:rsidR="003E7CCC" w:rsidRPr="003E0796">
        <w:rPr>
          <w:rFonts w:ascii="Arial" w:hAnsi="Arial" w:cs="Arial"/>
          <w:sz w:val="24"/>
          <w:szCs w:val="24"/>
        </w:rPr>
        <w:t>skills</w:t>
      </w:r>
      <w:proofErr w:type="gramEnd"/>
    </w:p>
    <w:p w14:paraId="6588C6F5" w14:textId="7AB600E7" w:rsidR="00B7147E" w:rsidRDefault="003E0796" w:rsidP="0008660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Demonstration of understanding and commitment to the philosop</w:t>
      </w:r>
      <w:r w:rsidR="00A72AEE">
        <w:rPr>
          <w:rFonts w:ascii="Arial" w:hAnsi="Arial" w:cs="Arial"/>
          <w:sz w:val="24"/>
          <w:szCs w:val="24"/>
        </w:rPr>
        <w:t xml:space="preserve">hical tenets of </w:t>
      </w:r>
      <w:proofErr w:type="gramStart"/>
      <w:r w:rsidR="00A72AEE">
        <w:rPr>
          <w:rFonts w:ascii="Arial" w:hAnsi="Arial" w:cs="Arial"/>
          <w:sz w:val="24"/>
          <w:szCs w:val="24"/>
        </w:rPr>
        <w:t>community based</w:t>
      </w:r>
      <w:proofErr w:type="gramEnd"/>
      <w:r w:rsidR="00A72AEE">
        <w:rPr>
          <w:rFonts w:ascii="Arial" w:hAnsi="Arial" w:cs="Arial"/>
          <w:sz w:val="24"/>
          <w:szCs w:val="24"/>
        </w:rPr>
        <w:t xml:space="preserve"> services</w:t>
      </w:r>
    </w:p>
    <w:p w14:paraId="334D865E" w14:textId="1FE320B3" w:rsidR="00FF5408" w:rsidRDefault="00FF5408" w:rsidP="0008660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Considers the dignity and respect of residents while performing cleaning </w:t>
      </w:r>
      <w:proofErr w:type="gramStart"/>
      <w:r>
        <w:rPr>
          <w:rFonts w:ascii="Arial" w:hAnsi="Arial" w:cs="Arial"/>
          <w:sz w:val="24"/>
          <w:szCs w:val="24"/>
        </w:rPr>
        <w:t>tasks</w:t>
      </w:r>
      <w:proofErr w:type="gramEnd"/>
    </w:p>
    <w:p w14:paraId="35526DDF" w14:textId="77777777" w:rsidR="0036349B" w:rsidRPr="00086600" w:rsidRDefault="0036349B" w:rsidP="0036349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4B458284" w14:textId="77777777" w:rsidR="003E0796" w:rsidRPr="003E0796" w:rsidRDefault="003E0796" w:rsidP="003E079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E0796">
        <w:rPr>
          <w:rFonts w:ascii="Arial" w:hAnsi="Arial" w:cs="Arial"/>
          <w:b/>
          <w:sz w:val="24"/>
          <w:szCs w:val="24"/>
          <w:u w:val="single"/>
        </w:rPr>
        <w:t>EMPLOYMENT EXPECTATIONS:</w:t>
      </w:r>
    </w:p>
    <w:p w14:paraId="44ACCFCE" w14:textId="0C8A4064" w:rsidR="003E0796" w:rsidRDefault="003E0796" w:rsidP="00D21B0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Dependability</w:t>
      </w:r>
    </w:p>
    <w:p w14:paraId="2ED4FD4B" w14:textId="58954E80" w:rsidR="00FF5408" w:rsidRPr="00D21B07" w:rsidRDefault="00FF5408" w:rsidP="00D21B0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Flexibility to schedule cleaning tasks around staff and residents to minimize disruption to daily </w:t>
      </w:r>
      <w:proofErr w:type="gramStart"/>
      <w:r>
        <w:rPr>
          <w:rFonts w:ascii="Arial" w:hAnsi="Arial" w:cs="Arial"/>
          <w:sz w:val="24"/>
          <w:szCs w:val="24"/>
        </w:rPr>
        <w:t>activities</w:t>
      </w:r>
      <w:proofErr w:type="gramEnd"/>
    </w:p>
    <w:p w14:paraId="6744CFC1" w14:textId="77777777" w:rsidR="003E0796" w:rsidRPr="002C4CDD" w:rsidRDefault="003E0796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Compli</w:t>
      </w:r>
      <w:r w:rsidR="00A72AEE">
        <w:rPr>
          <w:rFonts w:ascii="Arial" w:hAnsi="Arial" w:cs="Arial"/>
          <w:sz w:val="24"/>
          <w:szCs w:val="24"/>
        </w:rPr>
        <w:t>ance with</w:t>
      </w:r>
      <w:r w:rsidR="00BE68EB">
        <w:rPr>
          <w:rFonts w:ascii="Arial" w:hAnsi="Arial" w:cs="Arial"/>
          <w:sz w:val="24"/>
          <w:szCs w:val="24"/>
        </w:rPr>
        <w:t xml:space="preserve"> operational and</w:t>
      </w:r>
      <w:r w:rsidR="00A72AEE">
        <w:rPr>
          <w:rFonts w:ascii="Arial" w:hAnsi="Arial" w:cs="Arial"/>
          <w:sz w:val="24"/>
          <w:szCs w:val="24"/>
        </w:rPr>
        <w:t xml:space="preserve"> personnel policies </w:t>
      </w:r>
    </w:p>
    <w:p w14:paraId="6E0EF7A3" w14:textId="72C50CD5" w:rsidR="00FF5408" w:rsidRPr="00FF5408" w:rsidRDefault="0032542D" w:rsidP="00FF540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 for others </w:t>
      </w:r>
    </w:p>
    <w:p w14:paraId="52A5D4BA" w14:textId="77777777" w:rsidR="003E0796" w:rsidRPr="002C4CDD" w:rsidRDefault="0032542D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 </w:t>
      </w:r>
      <w:r w:rsidR="003E0796" w:rsidRPr="002C4CDD">
        <w:rPr>
          <w:rFonts w:ascii="Arial" w:hAnsi="Arial" w:cs="Arial"/>
          <w:sz w:val="24"/>
          <w:szCs w:val="24"/>
        </w:rPr>
        <w:t>meetings and trainings</w:t>
      </w:r>
      <w:r>
        <w:rPr>
          <w:rFonts w:ascii="Arial" w:hAnsi="Arial" w:cs="Arial"/>
          <w:sz w:val="24"/>
          <w:szCs w:val="24"/>
        </w:rPr>
        <w:t xml:space="preserve"> as </w:t>
      </w:r>
      <w:proofErr w:type="gramStart"/>
      <w:r>
        <w:rPr>
          <w:rFonts w:ascii="Arial" w:hAnsi="Arial" w:cs="Arial"/>
          <w:sz w:val="24"/>
          <w:szCs w:val="24"/>
        </w:rPr>
        <w:t>required</w:t>
      </w:r>
      <w:proofErr w:type="gramEnd"/>
    </w:p>
    <w:p w14:paraId="3EDED6A9" w14:textId="75326EEC" w:rsidR="003E0796" w:rsidRDefault="003C51F4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Commitment to</w:t>
      </w:r>
      <w:r w:rsidR="003E0796" w:rsidRPr="002C4CDD">
        <w:rPr>
          <w:rFonts w:ascii="Arial" w:hAnsi="Arial" w:cs="Arial"/>
          <w:sz w:val="24"/>
          <w:szCs w:val="24"/>
        </w:rPr>
        <w:t xml:space="preserve"> the mission of Day Spring</w:t>
      </w:r>
      <w:r w:rsidR="00BE68EB">
        <w:rPr>
          <w:rFonts w:ascii="Arial" w:hAnsi="Arial" w:cs="Arial"/>
          <w:sz w:val="24"/>
          <w:szCs w:val="24"/>
        </w:rPr>
        <w:t xml:space="preserve"> </w:t>
      </w:r>
    </w:p>
    <w:p w14:paraId="765971F5" w14:textId="13D6BF21" w:rsidR="00E3625F" w:rsidRPr="000B79E4" w:rsidRDefault="003E0796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 xml:space="preserve">Conduct self-according to the organization’s expectations of professionalism and </w:t>
      </w:r>
      <w:proofErr w:type="gramStart"/>
      <w:r w:rsidRPr="002C4CDD">
        <w:rPr>
          <w:rFonts w:ascii="Arial" w:hAnsi="Arial" w:cs="Arial"/>
          <w:sz w:val="24"/>
          <w:szCs w:val="24"/>
        </w:rPr>
        <w:t>confidentialit</w:t>
      </w:r>
      <w:r w:rsidR="000B79E4">
        <w:rPr>
          <w:rFonts w:ascii="Arial" w:hAnsi="Arial" w:cs="Arial"/>
          <w:sz w:val="24"/>
          <w:szCs w:val="24"/>
        </w:rPr>
        <w:t>y</w:t>
      </w:r>
      <w:proofErr w:type="gramEnd"/>
    </w:p>
    <w:p w14:paraId="214B3320" w14:textId="77777777" w:rsidR="00E3625F" w:rsidRDefault="00E3625F" w:rsidP="003E079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56CB8D" w14:textId="6075C674" w:rsidR="003E0796" w:rsidRPr="003E0796" w:rsidRDefault="003E0796" w:rsidP="003E079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E0796">
        <w:rPr>
          <w:rFonts w:ascii="Arial" w:hAnsi="Arial" w:cs="Arial"/>
          <w:b/>
          <w:sz w:val="24"/>
          <w:szCs w:val="24"/>
          <w:u w:val="single"/>
        </w:rPr>
        <w:t>RESPONSIBILITIES:</w:t>
      </w:r>
    </w:p>
    <w:p w14:paraId="13CBC11C" w14:textId="179E1598" w:rsidR="009E612E" w:rsidRDefault="00EE3DA1" w:rsidP="009E612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Sweep, dust, vacuum, and mop in assigned </w:t>
      </w:r>
      <w:r w:rsidR="00FF5408">
        <w:rPr>
          <w:rFonts w:ascii="Arial" w:hAnsi="Arial" w:cs="Arial"/>
          <w:sz w:val="24"/>
          <w:szCs w:val="24"/>
        </w:rPr>
        <w:t xml:space="preserve">common </w:t>
      </w:r>
      <w:r>
        <w:rPr>
          <w:rFonts w:ascii="Arial" w:hAnsi="Arial" w:cs="Arial"/>
          <w:sz w:val="24"/>
          <w:szCs w:val="24"/>
        </w:rPr>
        <w:t xml:space="preserve">areas using appropriate </w:t>
      </w:r>
      <w:proofErr w:type="gramStart"/>
      <w:r>
        <w:rPr>
          <w:rFonts w:ascii="Arial" w:hAnsi="Arial" w:cs="Arial"/>
          <w:sz w:val="24"/>
          <w:szCs w:val="24"/>
        </w:rPr>
        <w:t>equipment</w:t>
      </w:r>
      <w:proofErr w:type="gramEnd"/>
    </w:p>
    <w:p w14:paraId="3E0763C7" w14:textId="0BD068DB" w:rsidR="000D34FD" w:rsidRDefault="000D34FD" w:rsidP="000D34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applicable, moves furniture and furnishings to adequately clean </w:t>
      </w:r>
      <w:proofErr w:type="gramStart"/>
      <w:r>
        <w:rPr>
          <w:rFonts w:ascii="Arial" w:hAnsi="Arial" w:cs="Arial"/>
          <w:sz w:val="24"/>
          <w:szCs w:val="24"/>
        </w:rPr>
        <w:t>area</w:t>
      </w:r>
      <w:proofErr w:type="gramEnd"/>
    </w:p>
    <w:p w14:paraId="55534C36" w14:textId="5C7A169B" w:rsidR="000E5E4D" w:rsidRDefault="000E5E4D" w:rsidP="000D34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Clean windows, glass partitions, mirrors</w:t>
      </w:r>
    </w:p>
    <w:p w14:paraId="52C23284" w14:textId="7A34DE46" w:rsidR="00FF5408" w:rsidRDefault="00FF5408" w:rsidP="000D34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Disposes of large waste and trash</w:t>
      </w:r>
    </w:p>
    <w:p w14:paraId="59402DE5" w14:textId="70A47134" w:rsidR="00FF5408" w:rsidRDefault="00FF5408" w:rsidP="000D34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Provides deep cleaning services on a quarterly basis or as </w:t>
      </w:r>
      <w:proofErr w:type="gramStart"/>
      <w:r>
        <w:rPr>
          <w:rFonts w:ascii="Arial" w:hAnsi="Arial" w:cs="Arial"/>
          <w:sz w:val="24"/>
          <w:szCs w:val="24"/>
        </w:rPr>
        <w:t>needed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5211E97A" w14:textId="1FA4C66B" w:rsidR="000D34FD" w:rsidRDefault="003C4B58" w:rsidP="000D34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Operate a variety of cleaning equipment and utilize a variety of cleaning supplies to perform housekeeping </w:t>
      </w:r>
      <w:proofErr w:type="gramStart"/>
      <w:r>
        <w:rPr>
          <w:rFonts w:ascii="Arial" w:hAnsi="Arial" w:cs="Arial"/>
          <w:sz w:val="24"/>
          <w:szCs w:val="24"/>
        </w:rPr>
        <w:t>duties</w:t>
      </w:r>
      <w:proofErr w:type="gramEnd"/>
    </w:p>
    <w:p w14:paraId="4719E88D" w14:textId="6F97DB3D" w:rsidR="003C4B58" w:rsidRDefault="0006387B" w:rsidP="000D34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Service, clean, and s</w:t>
      </w:r>
      <w:r w:rsidR="00C014DA">
        <w:rPr>
          <w:rFonts w:ascii="Arial" w:hAnsi="Arial" w:cs="Arial"/>
          <w:sz w:val="24"/>
          <w:szCs w:val="24"/>
        </w:rPr>
        <w:t>upply</w:t>
      </w:r>
      <w:r w:rsidR="00FF5408">
        <w:rPr>
          <w:rFonts w:ascii="Arial" w:hAnsi="Arial" w:cs="Arial"/>
          <w:sz w:val="24"/>
          <w:szCs w:val="24"/>
        </w:rPr>
        <w:t xml:space="preserve"> public</w:t>
      </w:r>
      <w:r w:rsidR="00C014D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014DA">
        <w:rPr>
          <w:rFonts w:ascii="Arial" w:hAnsi="Arial" w:cs="Arial"/>
          <w:sz w:val="24"/>
          <w:szCs w:val="24"/>
        </w:rPr>
        <w:t>restrooms</w:t>
      </w:r>
      <w:proofErr w:type="gramEnd"/>
    </w:p>
    <w:p w14:paraId="2FC29D09" w14:textId="093124FF" w:rsidR="00FF5408" w:rsidRDefault="00FF5408" w:rsidP="000D34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public restrooms have replenished </w:t>
      </w:r>
      <w:proofErr w:type="gramStart"/>
      <w:r>
        <w:rPr>
          <w:rFonts w:ascii="Arial" w:hAnsi="Arial" w:cs="Arial"/>
          <w:sz w:val="24"/>
          <w:szCs w:val="24"/>
        </w:rPr>
        <w:t>supplies</w:t>
      </w:r>
      <w:proofErr w:type="gramEnd"/>
    </w:p>
    <w:p w14:paraId="308B7E56" w14:textId="745DDEB2" w:rsidR="00C014DA" w:rsidRDefault="00C014DA" w:rsidP="000D34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Strip, seal, finish, and polish floors</w:t>
      </w:r>
      <w:r w:rsidR="00FF5408">
        <w:rPr>
          <w:rFonts w:ascii="Arial" w:hAnsi="Arial" w:cs="Arial"/>
          <w:sz w:val="24"/>
          <w:szCs w:val="24"/>
        </w:rPr>
        <w:t xml:space="preserve"> as </w:t>
      </w:r>
      <w:proofErr w:type="gramStart"/>
      <w:r w:rsidR="00FF5408">
        <w:rPr>
          <w:rFonts w:ascii="Arial" w:hAnsi="Arial" w:cs="Arial"/>
          <w:sz w:val="24"/>
          <w:szCs w:val="24"/>
        </w:rPr>
        <w:t>assigned</w:t>
      </w:r>
      <w:proofErr w:type="gramEnd"/>
    </w:p>
    <w:p w14:paraId="6730E4B9" w14:textId="34B173CC" w:rsidR="00C014DA" w:rsidRDefault="000761DA" w:rsidP="000D34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Mix, store, and use chemicals safely, according to department </w:t>
      </w:r>
      <w:proofErr w:type="gramStart"/>
      <w:r>
        <w:rPr>
          <w:rFonts w:ascii="Arial" w:hAnsi="Arial" w:cs="Arial"/>
          <w:sz w:val="24"/>
          <w:szCs w:val="24"/>
        </w:rPr>
        <w:t>standards</w:t>
      </w:r>
      <w:proofErr w:type="gramEnd"/>
    </w:p>
    <w:p w14:paraId="19676B03" w14:textId="2EE6849C" w:rsidR="00A55F07" w:rsidRPr="00D257AB" w:rsidRDefault="00A55F07" w:rsidP="00D257A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adequacy of suppl</w:t>
      </w:r>
      <w:r w:rsidR="00FF5408">
        <w:rPr>
          <w:rFonts w:ascii="Arial" w:hAnsi="Arial" w:cs="Arial"/>
          <w:sz w:val="24"/>
          <w:szCs w:val="24"/>
        </w:rPr>
        <w:t>y inventory</w:t>
      </w:r>
    </w:p>
    <w:p w14:paraId="19359759" w14:textId="66295E56" w:rsidR="00A14C69" w:rsidRPr="00D41B24" w:rsidRDefault="00A14C69" w:rsidP="001F2A1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duties as </w:t>
      </w:r>
      <w:proofErr w:type="gramStart"/>
      <w:r>
        <w:rPr>
          <w:rFonts w:ascii="Arial" w:hAnsi="Arial" w:cs="Arial"/>
          <w:sz w:val="24"/>
          <w:szCs w:val="24"/>
        </w:rPr>
        <w:t>assigned</w:t>
      </w:r>
      <w:proofErr w:type="gramEnd"/>
    </w:p>
    <w:p w14:paraId="5C15022D" w14:textId="3F907D21" w:rsidR="00D41B24" w:rsidRPr="00D41B24" w:rsidRDefault="00D41B24" w:rsidP="00D41B24">
      <w:pPr>
        <w:spacing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E262B99" w14:textId="77777777" w:rsidR="000B79E4" w:rsidRDefault="000B79E4" w:rsidP="002C4CDD">
      <w:pPr>
        <w:spacing w:after="0" w:line="240" w:lineRule="auto"/>
        <w:jc w:val="both"/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</w:pPr>
    </w:p>
    <w:p w14:paraId="37FBF837" w14:textId="2A499300" w:rsidR="002C4CDD" w:rsidRPr="002C4CDD" w:rsidRDefault="002C4CDD" w:rsidP="002C4CDD">
      <w:pPr>
        <w:spacing w:after="0" w:line="240" w:lineRule="auto"/>
        <w:jc w:val="both"/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</w:pPr>
      <w:r w:rsidRPr="002C4CDD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>PHYSICAL DEMANDS OF T</w:t>
      </w:r>
      <w:r w:rsidR="00376CB0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>HE ENVIRONMENTAL SERVICES TECH</w:t>
      </w:r>
      <w:r w:rsidRPr="002C4CDD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>:</w:t>
      </w:r>
    </w:p>
    <w:p w14:paraId="586E2960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</w:pPr>
    </w:p>
    <w:p w14:paraId="15362816" w14:textId="1CD9210A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1. Be healthy and physically fit including the physical requirements of lifting, standing for long periods, crouching, twisting/tu</w:t>
      </w:r>
      <w:r w:rsidR="00D21B07">
        <w:rPr>
          <w:rFonts w:ascii="Arial" w:eastAsia="ヒラギノ角ゴ Pro W3" w:hAnsi="Arial" w:cs="Arial"/>
          <w:color w:val="000000"/>
          <w:sz w:val="24"/>
          <w:szCs w:val="24"/>
        </w:rPr>
        <w:t>rning, weight bearing,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walking and other physical activities as required.</w:t>
      </w:r>
    </w:p>
    <w:p w14:paraId="59AC9029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2. Be able to lift up to 50 pounds.</w:t>
      </w:r>
    </w:p>
    <w:p w14:paraId="4C234943" w14:textId="4943ABAC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3. Exhibit </w:t>
      </w:r>
      <w:r w:rsidR="00031D66">
        <w:rPr>
          <w:rFonts w:ascii="Arial" w:eastAsia="ヒラギノ角ゴ Pro W3" w:hAnsi="Arial" w:cs="Arial"/>
          <w:color w:val="000000"/>
          <w:sz w:val="24"/>
          <w:szCs w:val="24"/>
        </w:rPr>
        <w:t>abilities to see, hear and communicate with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individuals.</w:t>
      </w:r>
    </w:p>
    <w:p w14:paraId="00BE7D6A" w14:textId="441DC94A" w:rsid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4. Must possess a valid driver’s license to operate and drive a vehicle.</w:t>
      </w:r>
    </w:p>
    <w:p w14:paraId="45BFF3A0" w14:textId="77777777" w:rsidR="00B7062A" w:rsidRPr="002C4CDD" w:rsidRDefault="00B7062A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6DDF877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C91C679" w14:textId="6DC479F7" w:rsidR="002C4CDD" w:rsidRPr="002C4CDD" w:rsidRDefault="002C4CDD" w:rsidP="002C4CDD">
      <w:p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 xml:space="preserve">WORK ENVIROMENT FOR THE </w:t>
      </w:r>
      <w:r w:rsidR="005D3D08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>ENVIRONMENTAL SERVICES TECH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:</w:t>
      </w:r>
    </w:p>
    <w:p w14:paraId="6F77DBBF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64361107" w14:textId="0CC0E644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Work is normally performed in an office or residential facilit</w:t>
      </w:r>
      <w:r w:rsidR="00E15E11">
        <w:rPr>
          <w:rFonts w:ascii="Arial" w:eastAsia="ヒラギノ角ゴ Pro W3" w:hAnsi="Arial" w:cs="Arial"/>
          <w:color w:val="000000"/>
          <w:sz w:val="24"/>
          <w:szCs w:val="24"/>
        </w:rPr>
        <w:t>y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.</w:t>
      </w:r>
    </w:p>
    <w:p w14:paraId="09382BAA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4AEFBE5F" w14:textId="0D8E4219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While performing the responsibilities of the </w:t>
      </w:r>
      <w:r w:rsidR="005C5460">
        <w:rPr>
          <w:rFonts w:ascii="Arial" w:eastAsia="ヒラギノ角ゴ Pro W3" w:hAnsi="Arial" w:cs="Arial"/>
          <w:color w:val="000000"/>
          <w:sz w:val="24"/>
          <w:szCs w:val="24"/>
        </w:rPr>
        <w:t>Environmental Services Tech’s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Job, these working environment characteristics are representative of the environment the </w:t>
      </w:r>
      <w:r w:rsidR="00EF7E6C">
        <w:rPr>
          <w:rFonts w:ascii="Arial" w:eastAsia="ヒラギノ角ゴ Pro W3" w:hAnsi="Arial" w:cs="Arial"/>
          <w:color w:val="000000"/>
          <w:sz w:val="24"/>
          <w:szCs w:val="24"/>
        </w:rPr>
        <w:t>Environmental Services Tech may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encounter:</w:t>
      </w:r>
    </w:p>
    <w:p w14:paraId="6A672364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F132AC2" w14:textId="21FF502A" w:rsidR="000A3A7A" w:rsidRDefault="002C4CDD" w:rsidP="0098173F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0A3A7A">
        <w:rPr>
          <w:rFonts w:ascii="Arial" w:eastAsia="ヒラギノ角ゴ Pro W3" w:hAnsi="Arial" w:cs="Arial"/>
          <w:color w:val="000000"/>
          <w:sz w:val="24"/>
          <w:szCs w:val="24"/>
        </w:rPr>
        <w:t xml:space="preserve">The employee is normally exposed to moving mechanical parts and vehicles; the noise level in the work environment is usually quiet to moderate. Reasonable accommodations may be made to enable people with disabilities to perform the essential functions of the </w:t>
      </w:r>
      <w:r w:rsidR="005C5460">
        <w:rPr>
          <w:rFonts w:ascii="Arial" w:eastAsia="ヒラギノ角ゴ Pro W3" w:hAnsi="Arial" w:cs="Arial"/>
          <w:color w:val="000000"/>
          <w:sz w:val="24"/>
          <w:szCs w:val="24"/>
        </w:rPr>
        <w:t>Environmental Services Tech’s</w:t>
      </w:r>
      <w:r w:rsidRPr="000A3A7A">
        <w:rPr>
          <w:rFonts w:ascii="Arial" w:eastAsia="ヒラギノ角ゴ Pro W3" w:hAnsi="Arial" w:cs="Arial"/>
          <w:color w:val="000000"/>
          <w:sz w:val="24"/>
          <w:szCs w:val="24"/>
        </w:rPr>
        <w:t xml:space="preserve"> job. Typical work duties can vary depending upon different scenarios, however in</w:t>
      </w:r>
      <w:r w:rsidR="009F364E" w:rsidRPr="000A3A7A">
        <w:rPr>
          <w:rFonts w:ascii="Arial" w:eastAsia="ヒラギノ角ゴ Pro W3" w:hAnsi="Arial" w:cs="Arial"/>
          <w:color w:val="000000"/>
          <w:sz w:val="24"/>
          <w:szCs w:val="24"/>
        </w:rPr>
        <w:t xml:space="preserve"> most</w:t>
      </w:r>
      <w:r w:rsidRPr="000A3A7A">
        <w:rPr>
          <w:rFonts w:ascii="Arial" w:eastAsia="ヒラギノ角ゴ Pro W3" w:hAnsi="Arial" w:cs="Arial"/>
          <w:color w:val="000000"/>
          <w:sz w:val="24"/>
          <w:szCs w:val="24"/>
        </w:rPr>
        <w:t xml:space="preserve"> cases, the</w:t>
      </w:r>
      <w:r w:rsidR="009F364E" w:rsidRPr="009F364E">
        <w:t xml:space="preserve"> </w:t>
      </w:r>
      <w:r w:rsidR="005C5460">
        <w:rPr>
          <w:rFonts w:ascii="Arial" w:eastAsia="ヒラギノ角ゴ Pro W3" w:hAnsi="Arial" w:cs="Arial"/>
          <w:color w:val="000000"/>
          <w:sz w:val="24"/>
          <w:szCs w:val="24"/>
        </w:rPr>
        <w:t>Environmental Services Tech</w:t>
      </w:r>
      <w:r w:rsidRPr="000A3A7A">
        <w:rPr>
          <w:rFonts w:ascii="Arial" w:eastAsia="ヒラギノ角ゴ Pro W3" w:hAnsi="Arial" w:cs="Arial"/>
          <w:color w:val="000000"/>
          <w:sz w:val="24"/>
          <w:szCs w:val="24"/>
        </w:rPr>
        <w:t xml:space="preserve"> will be responsible for</w:t>
      </w:r>
      <w:r w:rsidR="00031D66" w:rsidRPr="000A3A7A">
        <w:rPr>
          <w:rFonts w:ascii="Arial" w:eastAsia="ヒラギノ角ゴ Pro W3" w:hAnsi="Arial" w:cs="Arial"/>
          <w:color w:val="000000"/>
          <w:sz w:val="24"/>
          <w:szCs w:val="24"/>
        </w:rPr>
        <w:t xml:space="preserve"> the</w:t>
      </w:r>
      <w:r w:rsidR="000A3A7A" w:rsidRPr="000A3A7A">
        <w:rPr>
          <w:rFonts w:ascii="Arial" w:eastAsia="ヒラギノ角ゴ Pro W3" w:hAnsi="Arial" w:cs="Arial"/>
          <w:color w:val="000000"/>
          <w:sz w:val="24"/>
          <w:szCs w:val="24"/>
        </w:rPr>
        <w:t xml:space="preserve"> general cleaning of various locations</w:t>
      </w:r>
      <w:r w:rsidRPr="000A3A7A">
        <w:rPr>
          <w:rFonts w:ascii="Arial" w:eastAsia="ヒラギノ角ゴ Pro W3" w:hAnsi="Arial" w:cs="Arial"/>
          <w:color w:val="000000"/>
          <w:sz w:val="24"/>
          <w:szCs w:val="24"/>
        </w:rPr>
        <w:t xml:space="preserve">. </w:t>
      </w:r>
    </w:p>
    <w:p w14:paraId="3BA7AE09" w14:textId="77777777" w:rsidR="0098173F" w:rsidRDefault="0098173F" w:rsidP="0098173F">
      <w:pPr>
        <w:pStyle w:val="ListParagraph"/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ECF9CBD" w14:textId="622F14A2" w:rsidR="0098173F" w:rsidRDefault="002C4CDD" w:rsidP="0098173F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98173F">
        <w:rPr>
          <w:rFonts w:ascii="Arial" w:eastAsia="ヒラギノ角ゴ Pro W3" w:hAnsi="Arial" w:cs="Arial"/>
          <w:color w:val="000000"/>
          <w:sz w:val="24"/>
          <w:szCs w:val="24"/>
        </w:rPr>
        <w:lastRenderedPageBreak/>
        <w:t xml:space="preserve">It may require longer </w:t>
      </w:r>
      <w:r w:rsidR="0098173F" w:rsidRPr="0098173F">
        <w:rPr>
          <w:rFonts w:ascii="Arial" w:eastAsia="ヒラギノ角ゴ Pro W3" w:hAnsi="Arial" w:cs="Arial"/>
          <w:color w:val="000000"/>
          <w:sz w:val="24"/>
          <w:szCs w:val="24"/>
        </w:rPr>
        <w:t>workdays</w:t>
      </w:r>
      <w:r w:rsidRPr="0098173F">
        <w:rPr>
          <w:rFonts w:ascii="Arial" w:eastAsia="ヒラギノ角ゴ Pro W3" w:hAnsi="Arial" w:cs="Arial"/>
          <w:color w:val="000000"/>
          <w:sz w:val="24"/>
          <w:szCs w:val="24"/>
        </w:rPr>
        <w:t xml:space="preserve"> and varied schedules. They may have to work nights, weekends or even over the holidays.</w:t>
      </w:r>
    </w:p>
    <w:p w14:paraId="6DBCC397" w14:textId="77777777" w:rsidR="0098173F" w:rsidRPr="0098173F" w:rsidRDefault="0098173F" w:rsidP="0098173F">
      <w:pPr>
        <w:pStyle w:val="ListParagrap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4C5BDD88" w14:textId="0F520C04" w:rsidR="002C4CDD" w:rsidRPr="0098173F" w:rsidRDefault="002C4CDD" w:rsidP="0098173F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98173F">
        <w:rPr>
          <w:rFonts w:ascii="Arial" w:eastAsia="ヒラギノ角ゴ Pro W3" w:hAnsi="Arial" w:cs="Arial"/>
          <w:color w:val="000000"/>
          <w:sz w:val="24"/>
          <w:szCs w:val="24"/>
        </w:rPr>
        <w:t xml:space="preserve">Additionally, </w:t>
      </w:r>
      <w:r w:rsidR="009F364E" w:rsidRPr="0098173F">
        <w:rPr>
          <w:rFonts w:ascii="Arial" w:eastAsia="ヒラギノ角ゴ Pro W3" w:hAnsi="Arial" w:cs="Arial"/>
          <w:color w:val="000000"/>
          <w:sz w:val="24"/>
          <w:szCs w:val="24"/>
        </w:rPr>
        <w:t xml:space="preserve">the </w:t>
      </w:r>
      <w:r w:rsidR="0098173F">
        <w:rPr>
          <w:rFonts w:ascii="Arial" w:eastAsia="ヒラギノ角ゴ Pro W3" w:hAnsi="Arial" w:cs="Arial"/>
          <w:color w:val="000000"/>
          <w:sz w:val="24"/>
          <w:szCs w:val="24"/>
        </w:rPr>
        <w:t>Environmental Services Tech</w:t>
      </w:r>
      <w:r w:rsidR="009F364E" w:rsidRPr="0098173F">
        <w:rPr>
          <w:rFonts w:ascii="Arial" w:eastAsia="ヒラギノ角ゴ Pro W3" w:hAnsi="Arial" w:cs="Arial"/>
          <w:color w:val="000000"/>
          <w:sz w:val="24"/>
          <w:szCs w:val="24"/>
        </w:rPr>
        <w:t xml:space="preserve"> </w:t>
      </w:r>
      <w:r w:rsidRPr="0098173F">
        <w:rPr>
          <w:rFonts w:ascii="Arial" w:eastAsia="ヒラギノ角ゴ Pro W3" w:hAnsi="Arial" w:cs="Arial"/>
          <w:color w:val="000000"/>
          <w:sz w:val="24"/>
          <w:szCs w:val="24"/>
        </w:rPr>
        <w:t>will need to protect themselves from possible work-related hazards</w:t>
      </w:r>
      <w:r w:rsidR="005C5460">
        <w:rPr>
          <w:rFonts w:ascii="Arial" w:eastAsia="ヒラギノ角ゴ Pro W3" w:hAnsi="Arial" w:cs="Arial"/>
          <w:color w:val="000000"/>
          <w:sz w:val="24"/>
          <w:szCs w:val="24"/>
        </w:rPr>
        <w:t xml:space="preserve">, </w:t>
      </w:r>
      <w:r w:rsidRPr="0098173F">
        <w:rPr>
          <w:rFonts w:ascii="Arial" w:eastAsia="ヒラギノ角ゴ Pro W3" w:hAnsi="Arial" w:cs="Arial"/>
          <w:color w:val="000000"/>
          <w:sz w:val="24"/>
          <w:szCs w:val="24"/>
        </w:rPr>
        <w:t xml:space="preserve">since they may be exposed to infectious diseases, body fluids, radiation, chemicals, etc. </w:t>
      </w:r>
    </w:p>
    <w:p w14:paraId="7B4E7B8D" w14:textId="77777777" w:rsidR="008951F8" w:rsidRPr="008951F8" w:rsidRDefault="008951F8" w:rsidP="008951F8">
      <w:pPr>
        <w:pStyle w:val="ListParagrap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40F977CE" w14:textId="153BDEE0" w:rsidR="008951F8" w:rsidRPr="00C436FC" w:rsidRDefault="008951F8" w:rsidP="008951F8">
      <w:pPr>
        <w:spacing w:before="100"/>
        <w:rPr>
          <w:rFonts w:ascii="Calibri" w:eastAsia="Calibri" w:hAnsi="Calibri"/>
          <w:sz w:val="24"/>
          <w:szCs w:val="24"/>
        </w:rPr>
      </w:pPr>
    </w:p>
    <w:sectPr w:rsidR="008951F8" w:rsidRPr="00C436F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4D7E" w14:textId="77777777" w:rsidR="00521D19" w:rsidRDefault="00521D19" w:rsidP="003E0796">
      <w:pPr>
        <w:spacing w:after="0" w:line="240" w:lineRule="auto"/>
      </w:pPr>
      <w:r>
        <w:separator/>
      </w:r>
    </w:p>
  </w:endnote>
  <w:endnote w:type="continuationSeparator" w:id="0">
    <w:p w14:paraId="5A59AF25" w14:textId="77777777" w:rsidR="00521D19" w:rsidRDefault="00521D19" w:rsidP="003E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87B4" w14:textId="77777777" w:rsidR="003E0796" w:rsidRDefault="003E0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AAA2F" w14:textId="77777777" w:rsidR="00521D19" w:rsidRDefault="00521D19" w:rsidP="003E0796">
      <w:pPr>
        <w:spacing w:after="0" w:line="240" w:lineRule="auto"/>
      </w:pPr>
      <w:r>
        <w:separator/>
      </w:r>
    </w:p>
  </w:footnote>
  <w:footnote w:type="continuationSeparator" w:id="0">
    <w:p w14:paraId="443D49AE" w14:textId="77777777" w:rsidR="00521D19" w:rsidRDefault="00521D19" w:rsidP="003E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F86F" w14:textId="2CB9D0C0" w:rsidR="004B29E6" w:rsidRDefault="000E4022" w:rsidP="005736D4">
    <w:pPr>
      <w:pStyle w:val="Header"/>
      <w:jc w:val="center"/>
    </w:pPr>
    <w:r>
      <w:rPr>
        <w:noProof/>
      </w:rPr>
      <w:drawing>
        <wp:inline distT="0" distB="0" distL="0" distR="0" wp14:anchorId="1ABB6D43" wp14:editId="235B5C10">
          <wp:extent cx="2743200" cy="847725"/>
          <wp:effectExtent l="0" t="0" r="0" b="9525"/>
          <wp:docPr id="1" name="Picture 1" descr="dssignature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ssignatureline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A2300" w14:textId="6747E4F1" w:rsidR="005736D4" w:rsidRPr="005736D4" w:rsidRDefault="005736D4" w:rsidP="005736D4">
    <w:pPr>
      <w:pStyle w:val="Header"/>
      <w:jc w:val="center"/>
    </w:pPr>
    <w:r>
      <w:t>ENVI</w:t>
    </w:r>
    <w:r w:rsidR="00A143A5">
      <w:t>RONMENTAL SERVICES TECH</w:t>
    </w:r>
  </w:p>
  <w:p w14:paraId="7DF7A40B" w14:textId="77777777" w:rsidR="004B29E6" w:rsidRPr="000E4022" w:rsidRDefault="004B29E6" w:rsidP="004B29E6">
    <w:pPr>
      <w:pStyle w:val="Header"/>
      <w:jc w:val="center"/>
      <w:rPr>
        <w:sz w:val="28"/>
        <w:szCs w:val="28"/>
      </w:rPr>
    </w:pPr>
    <w:r w:rsidRPr="000E4022">
      <w:rPr>
        <w:sz w:val="28"/>
        <w:szCs w:val="28"/>
      </w:rPr>
      <w:t>Job Description</w:t>
    </w:r>
  </w:p>
  <w:p w14:paraId="205D4597" w14:textId="77777777" w:rsidR="004B29E6" w:rsidRDefault="004B2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64B7"/>
    <w:multiLevelType w:val="hybridMultilevel"/>
    <w:tmpl w:val="2206B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6879"/>
    <w:multiLevelType w:val="hybridMultilevel"/>
    <w:tmpl w:val="79589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C39DF"/>
    <w:multiLevelType w:val="hybridMultilevel"/>
    <w:tmpl w:val="B40A59C0"/>
    <w:lvl w:ilvl="0" w:tplc="DC180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25B40"/>
    <w:multiLevelType w:val="hybridMultilevel"/>
    <w:tmpl w:val="F3C469B4"/>
    <w:lvl w:ilvl="0" w:tplc="C94054E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03ECF"/>
    <w:multiLevelType w:val="hybridMultilevel"/>
    <w:tmpl w:val="AF5AB50C"/>
    <w:lvl w:ilvl="0" w:tplc="DC180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86D90"/>
    <w:multiLevelType w:val="hybridMultilevel"/>
    <w:tmpl w:val="12DE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540F6"/>
    <w:multiLevelType w:val="hybridMultilevel"/>
    <w:tmpl w:val="E17253DE"/>
    <w:lvl w:ilvl="0" w:tplc="DC180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26595"/>
    <w:multiLevelType w:val="hybridMultilevel"/>
    <w:tmpl w:val="93268EAC"/>
    <w:lvl w:ilvl="0" w:tplc="DC18049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3A064B"/>
    <w:multiLevelType w:val="hybridMultilevel"/>
    <w:tmpl w:val="512690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175327">
    <w:abstractNumId w:val="5"/>
  </w:num>
  <w:num w:numId="2" w16cid:durableId="234049043">
    <w:abstractNumId w:val="1"/>
  </w:num>
  <w:num w:numId="3" w16cid:durableId="63265245">
    <w:abstractNumId w:val="0"/>
  </w:num>
  <w:num w:numId="4" w16cid:durableId="1174688404">
    <w:abstractNumId w:val="6"/>
  </w:num>
  <w:num w:numId="5" w16cid:durableId="2055037154">
    <w:abstractNumId w:val="8"/>
  </w:num>
  <w:num w:numId="6" w16cid:durableId="971442947">
    <w:abstractNumId w:val="4"/>
  </w:num>
  <w:num w:numId="7" w16cid:durableId="775294077">
    <w:abstractNumId w:val="2"/>
  </w:num>
  <w:num w:numId="8" w16cid:durableId="1573662488">
    <w:abstractNumId w:val="7"/>
  </w:num>
  <w:num w:numId="9" w16cid:durableId="1343895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96"/>
    <w:rsid w:val="00031D66"/>
    <w:rsid w:val="000359A3"/>
    <w:rsid w:val="0006387B"/>
    <w:rsid w:val="00064724"/>
    <w:rsid w:val="000761DA"/>
    <w:rsid w:val="00086600"/>
    <w:rsid w:val="00094799"/>
    <w:rsid w:val="00096FAF"/>
    <w:rsid w:val="000A3A7A"/>
    <w:rsid w:val="000A573B"/>
    <w:rsid w:val="000B79E4"/>
    <w:rsid w:val="000D34FD"/>
    <w:rsid w:val="000E4022"/>
    <w:rsid w:val="000E5E4D"/>
    <w:rsid w:val="000E7D1F"/>
    <w:rsid w:val="00103BC0"/>
    <w:rsid w:val="001354A7"/>
    <w:rsid w:val="00136EAB"/>
    <w:rsid w:val="00156A5B"/>
    <w:rsid w:val="00163711"/>
    <w:rsid w:val="001805D5"/>
    <w:rsid w:val="001D3DAA"/>
    <w:rsid w:val="001E7FD8"/>
    <w:rsid w:val="001F2A16"/>
    <w:rsid w:val="0021429A"/>
    <w:rsid w:val="0021794D"/>
    <w:rsid w:val="00246117"/>
    <w:rsid w:val="0025596E"/>
    <w:rsid w:val="00263A46"/>
    <w:rsid w:val="002734C4"/>
    <w:rsid w:val="002B48A7"/>
    <w:rsid w:val="002C4CDD"/>
    <w:rsid w:val="0032107F"/>
    <w:rsid w:val="0032542D"/>
    <w:rsid w:val="00342DD6"/>
    <w:rsid w:val="00357398"/>
    <w:rsid w:val="0036349B"/>
    <w:rsid w:val="00374C4A"/>
    <w:rsid w:val="00376CB0"/>
    <w:rsid w:val="003C4B58"/>
    <w:rsid w:val="003C51F4"/>
    <w:rsid w:val="003E0796"/>
    <w:rsid w:val="003E7CCC"/>
    <w:rsid w:val="00426A41"/>
    <w:rsid w:val="00442E7D"/>
    <w:rsid w:val="004558AD"/>
    <w:rsid w:val="004663DD"/>
    <w:rsid w:val="004B29E6"/>
    <w:rsid w:val="004B2F54"/>
    <w:rsid w:val="004F0244"/>
    <w:rsid w:val="004F41D7"/>
    <w:rsid w:val="00521D19"/>
    <w:rsid w:val="0052203D"/>
    <w:rsid w:val="00537712"/>
    <w:rsid w:val="005736D4"/>
    <w:rsid w:val="005C5460"/>
    <w:rsid w:val="005D3D08"/>
    <w:rsid w:val="005F6D18"/>
    <w:rsid w:val="00604931"/>
    <w:rsid w:val="00646DE0"/>
    <w:rsid w:val="00685398"/>
    <w:rsid w:val="00714EE8"/>
    <w:rsid w:val="00773EEB"/>
    <w:rsid w:val="007C6D40"/>
    <w:rsid w:val="0082127C"/>
    <w:rsid w:val="00856BF8"/>
    <w:rsid w:val="008913DC"/>
    <w:rsid w:val="008951F8"/>
    <w:rsid w:val="008D7F77"/>
    <w:rsid w:val="00905C05"/>
    <w:rsid w:val="00966AA1"/>
    <w:rsid w:val="0098173F"/>
    <w:rsid w:val="009E612E"/>
    <w:rsid w:val="009F364E"/>
    <w:rsid w:val="00A143A5"/>
    <w:rsid w:val="00A14C69"/>
    <w:rsid w:val="00A55F07"/>
    <w:rsid w:val="00A72AEE"/>
    <w:rsid w:val="00A93B74"/>
    <w:rsid w:val="00B05BB5"/>
    <w:rsid w:val="00B7062A"/>
    <w:rsid w:val="00B7147E"/>
    <w:rsid w:val="00B714F6"/>
    <w:rsid w:val="00B80EA3"/>
    <w:rsid w:val="00BA5A5B"/>
    <w:rsid w:val="00BE68EB"/>
    <w:rsid w:val="00C014DA"/>
    <w:rsid w:val="00CA2324"/>
    <w:rsid w:val="00CD015A"/>
    <w:rsid w:val="00CE44B2"/>
    <w:rsid w:val="00D21B07"/>
    <w:rsid w:val="00D257AB"/>
    <w:rsid w:val="00D41B24"/>
    <w:rsid w:val="00D612F5"/>
    <w:rsid w:val="00D75A27"/>
    <w:rsid w:val="00D857A5"/>
    <w:rsid w:val="00E02FFA"/>
    <w:rsid w:val="00E13E6A"/>
    <w:rsid w:val="00E15E11"/>
    <w:rsid w:val="00E3625F"/>
    <w:rsid w:val="00E6214A"/>
    <w:rsid w:val="00E700CD"/>
    <w:rsid w:val="00EA09A9"/>
    <w:rsid w:val="00EC7803"/>
    <w:rsid w:val="00EE3DA1"/>
    <w:rsid w:val="00EE546F"/>
    <w:rsid w:val="00EF6DA1"/>
    <w:rsid w:val="00EF7E6C"/>
    <w:rsid w:val="00F06AAE"/>
    <w:rsid w:val="00F06C8D"/>
    <w:rsid w:val="00F13FAE"/>
    <w:rsid w:val="00F318FB"/>
    <w:rsid w:val="00F80BA6"/>
    <w:rsid w:val="00F95970"/>
    <w:rsid w:val="00FC5692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3F852"/>
  <w15:docId w15:val="{1FF5A3C5-4938-4669-BBBD-B54F4BE9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796"/>
  </w:style>
  <w:style w:type="paragraph" w:styleId="Footer">
    <w:name w:val="footer"/>
    <w:basedOn w:val="Normal"/>
    <w:link w:val="FooterChar"/>
    <w:uiPriority w:val="99"/>
    <w:unhideWhenUsed/>
    <w:rsid w:val="003E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796"/>
  </w:style>
  <w:style w:type="paragraph" w:styleId="BalloonText">
    <w:name w:val="Balloon Text"/>
    <w:basedOn w:val="Normal"/>
    <w:link w:val="BalloonTextChar"/>
    <w:uiPriority w:val="99"/>
    <w:semiHidden/>
    <w:unhideWhenUsed/>
    <w:rsid w:val="002C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D1B6.009CDE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7E99E144C0548A0AB946A81C132DB" ma:contentTypeVersion="13" ma:contentTypeDescription="Create a new document." ma:contentTypeScope="" ma:versionID="b22d1f6c5461a3695dbadfd61924b32f">
  <xsd:schema xmlns:xsd="http://www.w3.org/2001/XMLSchema" xmlns:xs="http://www.w3.org/2001/XMLSchema" xmlns:p="http://schemas.microsoft.com/office/2006/metadata/properties" xmlns:ns2="f49f9a8f-efe9-468f-b243-c73ab23fd34f" xmlns:ns3="7cd05fd7-39f2-4c03-8ef8-734ccef58973" targetNamespace="http://schemas.microsoft.com/office/2006/metadata/properties" ma:root="true" ma:fieldsID="a28b7b0b94c1f8ecec23eea1229c7e0f" ns2:_="" ns3:_="">
    <xsd:import namespace="f49f9a8f-efe9-468f-b243-c73ab23fd34f"/>
    <xsd:import namespace="7cd05fd7-39f2-4c03-8ef8-734ccef58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9a8f-efe9-468f-b243-c73ab23fd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05fd7-39f2-4c03-8ef8-734ccef58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982BD5-C1D0-4361-ABF8-8B5CB0327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73F41-2F6B-454F-ACA9-E6228CDB2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f9a8f-efe9-468f-b243-c73ab23fd34f"/>
    <ds:schemaRef ds:uri="7cd05fd7-39f2-4c03-8ef8-734ccef58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881B5D-C608-4ADD-AFBA-41196C8278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3CA507-CB8D-48B2-809B-8407AFAD9F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 L</dc:creator>
  <cp:lastModifiedBy>Lauren Hays</cp:lastModifiedBy>
  <cp:revision>2</cp:revision>
  <cp:lastPrinted>2023-01-23T20:58:00Z</cp:lastPrinted>
  <dcterms:created xsi:type="dcterms:W3CDTF">2023-03-08T13:19:00Z</dcterms:created>
  <dcterms:modified xsi:type="dcterms:W3CDTF">2023-03-08T13:19:00Z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0x0101001DA7E99E144C0548A0AB946A81C132DB</vt:lpwstr>
  </property>
</Properties>
</file>